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696" w:rsidRPr="000F5EAC" w:rsidRDefault="0076471E" w:rsidP="004D032E">
      <w:pPr>
        <w:pStyle w:val="Text"/>
        <w:ind w:left="2552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4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1" layoutInCell="1" allowOverlap="1" wp14:anchorId="08D011DE" wp14:editId="314A23C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315200" cy="10346400"/>
            <wp:effectExtent l="0" t="0" r="0" b="0"/>
            <wp:wrapNone/>
            <wp:docPr id="1" name="Рисунок 1" descr="C:\Users\OlgaVoroba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Voroba\Pictures\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696" w:rsidRPr="000F5EAC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A705DB">
        <w:rPr>
          <w:rFonts w:ascii="Times New Roman" w:hAnsi="Times New Roman" w:cs="Times New Roman"/>
          <w:sz w:val="28"/>
          <w:szCs w:val="28"/>
        </w:rPr>
        <w:t>общео</w:t>
      </w:r>
      <w:r w:rsidR="00EC6696" w:rsidRPr="000F5EAC">
        <w:rPr>
          <w:rFonts w:ascii="Times New Roman" w:hAnsi="Times New Roman" w:cs="Times New Roman"/>
          <w:sz w:val="28"/>
          <w:szCs w:val="28"/>
        </w:rPr>
        <w:t xml:space="preserve">бразовательное учреждение </w:t>
      </w:r>
      <w:r w:rsidR="00A705DB">
        <w:rPr>
          <w:rFonts w:ascii="Times New Roman" w:hAnsi="Times New Roman" w:cs="Times New Roman"/>
          <w:sz w:val="28"/>
          <w:szCs w:val="28"/>
        </w:rPr>
        <w:t>Одинцовская средняя общеобразовательная школа № 1 дошкольное отделение - детский</w:t>
      </w:r>
      <w:r w:rsidR="00EC6696" w:rsidRPr="000F5EAC">
        <w:rPr>
          <w:rFonts w:ascii="Times New Roman" w:hAnsi="Times New Roman" w:cs="Times New Roman"/>
          <w:sz w:val="28"/>
          <w:szCs w:val="28"/>
        </w:rPr>
        <w:t xml:space="preserve"> сад №</w:t>
      </w:r>
      <w:r w:rsidR="00A705DB">
        <w:rPr>
          <w:rFonts w:ascii="Times New Roman" w:hAnsi="Times New Roman" w:cs="Times New Roman"/>
          <w:sz w:val="28"/>
          <w:szCs w:val="28"/>
        </w:rPr>
        <w:t xml:space="preserve"> </w:t>
      </w:r>
      <w:r w:rsidR="00EC6696" w:rsidRPr="000F5EAC">
        <w:rPr>
          <w:rFonts w:ascii="Times New Roman" w:hAnsi="Times New Roman" w:cs="Times New Roman"/>
          <w:sz w:val="28"/>
          <w:szCs w:val="28"/>
        </w:rPr>
        <w:t xml:space="preserve">23, </w:t>
      </w:r>
      <w:r w:rsidR="00EC6696" w:rsidRPr="000F5EAC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сотым детским садом в Московской области, построенным в рамках губернаторской программы «Наше Подмосковье. Приоритеты развития» в 2013 году. Он рассчитан на 320 воспитанников. Открытие состоялось 14 марта 2014 года. Детский сад построен на средства областного бюджета.</w:t>
      </w:r>
    </w:p>
    <w:p w:rsidR="005F35B1" w:rsidRPr="000F5EAC" w:rsidRDefault="007B50EF" w:rsidP="004D032E">
      <w:pPr>
        <w:pStyle w:val="Text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5EAC">
        <w:rPr>
          <w:rFonts w:ascii="Times New Roman" w:hAnsi="Times New Roman" w:cs="Times New Roman"/>
          <w:sz w:val="28"/>
          <w:szCs w:val="28"/>
        </w:rPr>
        <w:t>М</w:t>
      </w:r>
      <w:r w:rsidR="00A705DB">
        <w:rPr>
          <w:rFonts w:ascii="Times New Roman" w:hAnsi="Times New Roman" w:cs="Times New Roman"/>
          <w:sz w:val="28"/>
          <w:szCs w:val="28"/>
        </w:rPr>
        <w:t>униципальное бюджетное общео</w:t>
      </w:r>
      <w:r w:rsidRPr="000F5EAC">
        <w:rPr>
          <w:rFonts w:ascii="Times New Roman" w:hAnsi="Times New Roman" w:cs="Times New Roman"/>
          <w:sz w:val="28"/>
          <w:szCs w:val="28"/>
        </w:rPr>
        <w:t xml:space="preserve">бразовательное учреждение </w:t>
      </w:r>
      <w:r w:rsidR="00A705DB">
        <w:rPr>
          <w:rFonts w:ascii="Times New Roman" w:hAnsi="Times New Roman" w:cs="Times New Roman"/>
          <w:sz w:val="28"/>
          <w:szCs w:val="28"/>
        </w:rPr>
        <w:t>Одинцовская средняя общеобразовательная школа № 1 дошкольное отделение - детский</w:t>
      </w:r>
      <w:r w:rsidR="00A705DB" w:rsidRPr="000F5EAC">
        <w:rPr>
          <w:rFonts w:ascii="Times New Roman" w:hAnsi="Times New Roman" w:cs="Times New Roman"/>
          <w:sz w:val="28"/>
          <w:szCs w:val="28"/>
        </w:rPr>
        <w:t xml:space="preserve"> сад №</w:t>
      </w:r>
      <w:r w:rsidR="00A705DB">
        <w:rPr>
          <w:rFonts w:ascii="Times New Roman" w:hAnsi="Times New Roman" w:cs="Times New Roman"/>
          <w:sz w:val="28"/>
          <w:szCs w:val="28"/>
        </w:rPr>
        <w:t xml:space="preserve"> </w:t>
      </w:r>
      <w:r w:rsidR="00A705DB" w:rsidRPr="000F5EAC">
        <w:rPr>
          <w:rFonts w:ascii="Times New Roman" w:hAnsi="Times New Roman" w:cs="Times New Roman"/>
          <w:sz w:val="28"/>
          <w:szCs w:val="28"/>
        </w:rPr>
        <w:t>23</w:t>
      </w:r>
      <w:r w:rsidR="00A705DB">
        <w:rPr>
          <w:rFonts w:ascii="Times New Roman" w:hAnsi="Times New Roman" w:cs="Times New Roman"/>
          <w:sz w:val="28"/>
          <w:szCs w:val="28"/>
        </w:rPr>
        <w:t xml:space="preserve"> </w:t>
      </w:r>
      <w:r w:rsidRPr="000F5EAC">
        <w:rPr>
          <w:rFonts w:ascii="Times New Roman" w:hAnsi="Times New Roman" w:cs="Times New Roman"/>
          <w:sz w:val="28"/>
          <w:szCs w:val="28"/>
        </w:rPr>
        <w:t>расположено в экологически чистом районе Подмосковья.</w:t>
      </w:r>
      <w:r w:rsidR="000C3C1A" w:rsidRPr="000F5EAC">
        <w:rPr>
          <w:rFonts w:ascii="Times New Roman" w:hAnsi="Times New Roman" w:cs="Times New Roman"/>
          <w:sz w:val="28"/>
          <w:szCs w:val="28"/>
        </w:rPr>
        <w:t xml:space="preserve"> Территория</w:t>
      </w:r>
      <w:r w:rsidR="00274A53" w:rsidRPr="000F5EAC">
        <w:rPr>
          <w:rFonts w:ascii="Times New Roman" w:hAnsi="Times New Roman" w:cs="Times New Roman"/>
          <w:sz w:val="28"/>
          <w:szCs w:val="28"/>
        </w:rPr>
        <w:t>,</w:t>
      </w:r>
      <w:r w:rsidR="000C3C1A" w:rsidRPr="000F5EAC"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="00274A53" w:rsidRPr="000F5EAC">
        <w:rPr>
          <w:rFonts w:ascii="Times New Roman" w:hAnsi="Times New Roman" w:cs="Times New Roman"/>
          <w:sz w:val="28"/>
          <w:szCs w:val="28"/>
        </w:rPr>
        <w:t xml:space="preserve">12061 </w:t>
      </w:r>
      <w:proofErr w:type="spellStart"/>
      <w:r w:rsidR="00274A53" w:rsidRPr="000F5EA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74A53" w:rsidRPr="000F5EAC">
        <w:rPr>
          <w:rFonts w:ascii="Times New Roman" w:hAnsi="Times New Roman" w:cs="Times New Roman"/>
          <w:sz w:val="28"/>
          <w:szCs w:val="28"/>
        </w:rPr>
        <w:t>.</w:t>
      </w:r>
      <w:r w:rsidR="000C3C1A" w:rsidRPr="000F5EAC">
        <w:rPr>
          <w:rFonts w:ascii="Times New Roman" w:hAnsi="Times New Roman" w:cs="Times New Roman"/>
          <w:sz w:val="28"/>
          <w:szCs w:val="28"/>
        </w:rPr>
        <w:t>, полностью озеленена и облагорожена по вс</w:t>
      </w:r>
      <w:r w:rsidR="00A705DB">
        <w:rPr>
          <w:rFonts w:ascii="Times New Roman" w:hAnsi="Times New Roman" w:cs="Times New Roman"/>
          <w:sz w:val="28"/>
          <w:szCs w:val="28"/>
        </w:rPr>
        <w:t>ему периметру. На территории детского сада</w:t>
      </w:r>
      <w:r w:rsidR="000C3C1A" w:rsidRPr="000F5EAC">
        <w:rPr>
          <w:rFonts w:ascii="Times New Roman" w:hAnsi="Times New Roman" w:cs="Times New Roman"/>
          <w:sz w:val="28"/>
          <w:szCs w:val="28"/>
        </w:rPr>
        <w:t xml:space="preserve"> находятся 15 участков для прогулки детей. Каждая площадка покрыта резиновым покрытием и оборудована: теневым навесом, </w:t>
      </w:r>
      <w:r w:rsidR="00274A53" w:rsidRPr="000F5EAC">
        <w:rPr>
          <w:rFonts w:ascii="Times New Roman" w:hAnsi="Times New Roman" w:cs="Times New Roman"/>
          <w:sz w:val="28"/>
          <w:szCs w:val="28"/>
        </w:rPr>
        <w:t xml:space="preserve">малыми архитектурными формами: </w:t>
      </w:r>
      <w:r w:rsidR="000C3C1A" w:rsidRPr="000F5EAC">
        <w:rPr>
          <w:rFonts w:ascii="Times New Roman" w:hAnsi="Times New Roman" w:cs="Times New Roman"/>
          <w:sz w:val="28"/>
          <w:szCs w:val="28"/>
        </w:rPr>
        <w:t xml:space="preserve">игровым комплексом, песочницей, горкой, пружиной-качалкой, лавочками. </w:t>
      </w:r>
      <w:r w:rsidR="0096639B" w:rsidRPr="000F5EAC">
        <w:rPr>
          <w:rFonts w:ascii="Times New Roman" w:hAnsi="Times New Roman" w:cs="Times New Roman"/>
          <w:sz w:val="28"/>
          <w:szCs w:val="28"/>
        </w:rPr>
        <w:t xml:space="preserve">С трех сторон Учреждения расположены навесы для колясок, санок, велосипедов и т.п. </w:t>
      </w:r>
      <w:r w:rsidR="000C3C1A" w:rsidRPr="000F5EAC">
        <w:rPr>
          <w:rFonts w:ascii="Times New Roman" w:hAnsi="Times New Roman" w:cs="Times New Roman"/>
          <w:sz w:val="28"/>
          <w:szCs w:val="28"/>
        </w:rPr>
        <w:t>Здание детского сада</w:t>
      </w:r>
      <w:r w:rsidR="00274A53" w:rsidRPr="000F5EAC">
        <w:rPr>
          <w:rFonts w:ascii="Times New Roman" w:hAnsi="Times New Roman" w:cs="Times New Roman"/>
          <w:sz w:val="28"/>
          <w:szCs w:val="28"/>
        </w:rPr>
        <w:t>,</w:t>
      </w:r>
      <w:r w:rsidR="000C3C1A" w:rsidRPr="000F5EAC">
        <w:rPr>
          <w:rFonts w:ascii="Times New Roman" w:hAnsi="Times New Roman" w:cs="Times New Roman"/>
          <w:sz w:val="28"/>
          <w:szCs w:val="28"/>
        </w:rPr>
        <w:t xml:space="preserve"> </w:t>
      </w:r>
      <w:r w:rsidR="00274A53" w:rsidRPr="000F5EAC">
        <w:rPr>
          <w:rFonts w:ascii="Times New Roman" w:hAnsi="Times New Roman" w:cs="Times New Roman"/>
          <w:sz w:val="28"/>
          <w:szCs w:val="28"/>
        </w:rPr>
        <w:t xml:space="preserve">общей площадью 7164,4 </w:t>
      </w:r>
      <w:proofErr w:type="spellStart"/>
      <w:r w:rsidR="00274A53" w:rsidRPr="000F5EA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74A53" w:rsidRPr="000F5EAC">
        <w:rPr>
          <w:rFonts w:ascii="Times New Roman" w:hAnsi="Times New Roman" w:cs="Times New Roman"/>
          <w:sz w:val="28"/>
          <w:szCs w:val="28"/>
        </w:rPr>
        <w:t>.,</w:t>
      </w:r>
      <w:r w:rsidR="000C3C1A" w:rsidRPr="000F5EAC">
        <w:rPr>
          <w:rFonts w:ascii="Times New Roman" w:hAnsi="Times New Roman" w:cs="Times New Roman"/>
          <w:sz w:val="28"/>
          <w:szCs w:val="28"/>
        </w:rPr>
        <w:t xml:space="preserve"> монолитное, четырехэтажное (перв</w:t>
      </w:r>
      <w:r w:rsidR="00724146" w:rsidRPr="000F5EAC">
        <w:rPr>
          <w:rFonts w:ascii="Times New Roman" w:hAnsi="Times New Roman" w:cs="Times New Roman"/>
          <w:sz w:val="28"/>
          <w:szCs w:val="28"/>
        </w:rPr>
        <w:t>ый этаж подвальное помещение).</w:t>
      </w:r>
      <w:r w:rsidR="00EC6696" w:rsidRPr="000F5EAC">
        <w:rPr>
          <w:rFonts w:ascii="Times New Roman" w:hAnsi="Times New Roman" w:cs="Times New Roman"/>
          <w:sz w:val="28"/>
          <w:szCs w:val="28"/>
        </w:rPr>
        <w:t xml:space="preserve"> </w:t>
      </w:r>
      <w:r w:rsidR="00724146" w:rsidRPr="000F5EAC">
        <w:rPr>
          <w:rFonts w:ascii="Times New Roman" w:hAnsi="Times New Roman" w:cs="Times New Roman"/>
          <w:sz w:val="28"/>
          <w:szCs w:val="28"/>
        </w:rPr>
        <w:t xml:space="preserve">Инженерные сети (водоснабжение, отопление, </w:t>
      </w:r>
      <w:proofErr w:type="spellStart"/>
      <w:r w:rsidR="00724146" w:rsidRPr="000F5EAC">
        <w:rPr>
          <w:rFonts w:ascii="Times New Roman" w:hAnsi="Times New Roman" w:cs="Times New Roman"/>
          <w:sz w:val="28"/>
          <w:szCs w:val="28"/>
        </w:rPr>
        <w:t>канализование</w:t>
      </w:r>
      <w:proofErr w:type="spellEnd"/>
      <w:r w:rsidR="00724146" w:rsidRPr="000F5EAC">
        <w:rPr>
          <w:rFonts w:ascii="Times New Roman" w:hAnsi="Times New Roman" w:cs="Times New Roman"/>
          <w:sz w:val="28"/>
          <w:szCs w:val="28"/>
        </w:rPr>
        <w:t>) централизованные.</w:t>
      </w:r>
    </w:p>
    <w:p w:rsidR="00EC6696" w:rsidRPr="004D032E" w:rsidRDefault="00724146" w:rsidP="004D03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D032E">
        <w:rPr>
          <w:rFonts w:ascii="Times New Roman" w:hAnsi="Times New Roman" w:cs="Times New Roman"/>
          <w:b/>
          <w:color w:val="00B050"/>
          <w:sz w:val="28"/>
          <w:szCs w:val="28"/>
        </w:rPr>
        <w:t>В</w:t>
      </w:r>
      <w:r w:rsidR="00EC6696" w:rsidRPr="004D032E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96639B" w:rsidRPr="004D032E">
        <w:rPr>
          <w:rFonts w:ascii="Times New Roman" w:hAnsi="Times New Roman" w:cs="Times New Roman"/>
          <w:b/>
          <w:color w:val="00B050"/>
          <w:sz w:val="28"/>
          <w:szCs w:val="28"/>
        </w:rPr>
        <w:t>Учреждении функционирую</w:t>
      </w:r>
      <w:r w:rsidR="00EC6696" w:rsidRPr="004D032E">
        <w:rPr>
          <w:rFonts w:ascii="Times New Roman" w:hAnsi="Times New Roman" w:cs="Times New Roman"/>
          <w:b/>
          <w:color w:val="00B050"/>
          <w:sz w:val="28"/>
          <w:szCs w:val="28"/>
        </w:rPr>
        <w:t>т:</w:t>
      </w:r>
    </w:p>
    <w:p w:rsidR="00EC6696" w:rsidRPr="000F5EAC" w:rsidRDefault="00A705DB" w:rsidP="004D03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724146" w:rsidRPr="000F5EAC">
        <w:rPr>
          <w:rFonts w:ascii="Times New Roman" w:hAnsi="Times New Roman" w:cs="Times New Roman"/>
          <w:sz w:val="28"/>
          <w:szCs w:val="28"/>
        </w:rPr>
        <w:t xml:space="preserve"> групп полного дня: включают в себя раздевальную, групповую</w:t>
      </w:r>
      <w:r w:rsidR="00EC6696" w:rsidRPr="000F5EAC">
        <w:rPr>
          <w:rFonts w:ascii="Times New Roman" w:hAnsi="Times New Roman" w:cs="Times New Roman"/>
          <w:sz w:val="28"/>
          <w:szCs w:val="28"/>
        </w:rPr>
        <w:t>, буфетную, спальню, туалетную, к</w:t>
      </w:r>
      <w:r w:rsidR="00724146" w:rsidRPr="000F5EAC">
        <w:rPr>
          <w:rFonts w:ascii="Times New Roman" w:hAnsi="Times New Roman" w:cs="Times New Roman"/>
          <w:sz w:val="28"/>
          <w:szCs w:val="28"/>
        </w:rPr>
        <w:t>оторые оснащены новой мебелью, игрушками, методическими пособиями, аудио системами, бактерицидными лампами в каждом помещении.</w:t>
      </w:r>
    </w:p>
    <w:p w:rsidR="00EC6696" w:rsidRPr="000F5EAC" w:rsidRDefault="00724146" w:rsidP="004D03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 xml:space="preserve">2 группы </w:t>
      </w:r>
      <w:r w:rsidR="00A705DB">
        <w:rPr>
          <w:rFonts w:ascii="Times New Roman" w:hAnsi="Times New Roman" w:cs="Times New Roman"/>
          <w:sz w:val="28"/>
          <w:szCs w:val="28"/>
        </w:rPr>
        <w:t>компенсирующей направленности</w:t>
      </w:r>
      <w:r w:rsidRPr="000F5EAC">
        <w:rPr>
          <w:rFonts w:ascii="Times New Roman" w:hAnsi="Times New Roman" w:cs="Times New Roman"/>
          <w:sz w:val="28"/>
          <w:szCs w:val="28"/>
        </w:rPr>
        <w:t>:</w:t>
      </w:r>
      <w:r w:rsidRPr="000F5EAC">
        <w:t xml:space="preserve"> </w:t>
      </w:r>
      <w:r w:rsidRPr="000F5EAC">
        <w:rPr>
          <w:rFonts w:ascii="Times New Roman" w:hAnsi="Times New Roman" w:cs="Times New Roman"/>
          <w:sz w:val="28"/>
          <w:szCs w:val="28"/>
        </w:rPr>
        <w:t>включают в себя раздевальную, группову</w:t>
      </w:r>
      <w:r w:rsidR="00F56BE8" w:rsidRPr="000F5EAC">
        <w:rPr>
          <w:rFonts w:ascii="Times New Roman" w:hAnsi="Times New Roman" w:cs="Times New Roman"/>
          <w:sz w:val="28"/>
          <w:szCs w:val="28"/>
        </w:rPr>
        <w:t>ю</w:t>
      </w:r>
      <w:r w:rsidR="00A705DB">
        <w:rPr>
          <w:rFonts w:ascii="Times New Roman" w:hAnsi="Times New Roman" w:cs="Times New Roman"/>
          <w:sz w:val="28"/>
          <w:szCs w:val="28"/>
        </w:rPr>
        <w:t xml:space="preserve">, буфетную, </w:t>
      </w:r>
      <w:r w:rsidR="00EC6696" w:rsidRPr="000F5EAC">
        <w:rPr>
          <w:rFonts w:ascii="Times New Roman" w:hAnsi="Times New Roman" w:cs="Times New Roman"/>
          <w:sz w:val="28"/>
          <w:szCs w:val="28"/>
        </w:rPr>
        <w:t>туалетную, к</w:t>
      </w:r>
      <w:r w:rsidRPr="000F5EAC">
        <w:rPr>
          <w:rFonts w:ascii="Times New Roman" w:hAnsi="Times New Roman" w:cs="Times New Roman"/>
          <w:sz w:val="28"/>
          <w:szCs w:val="28"/>
        </w:rPr>
        <w:t xml:space="preserve">оторые оснащены новой мебелью, игрушками, методическими пособиями, аудио системами, бактерицидными лампами в каждом помещении. </w:t>
      </w:r>
    </w:p>
    <w:p w:rsidR="00EC6696" w:rsidRPr="000F5EAC" w:rsidRDefault="00EC6696" w:rsidP="004D03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логопедический кабинет.</w:t>
      </w:r>
    </w:p>
    <w:p w:rsidR="00EC6696" w:rsidRPr="000F5EAC" w:rsidRDefault="00406E9C" w:rsidP="004D03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EC6696" w:rsidRPr="000F5EAC">
        <w:rPr>
          <w:rFonts w:ascii="Times New Roman" w:hAnsi="Times New Roman" w:cs="Times New Roman"/>
          <w:sz w:val="28"/>
          <w:szCs w:val="28"/>
        </w:rPr>
        <w:t>педагога-психолога.</w:t>
      </w:r>
    </w:p>
    <w:p w:rsidR="00EC6696" w:rsidRPr="000F5EAC" w:rsidRDefault="00EC6696" w:rsidP="004D03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предметно-развивающий класс.</w:t>
      </w:r>
    </w:p>
    <w:p w:rsidR="0096639B" w:rsidRPr="000F5EAC" w:rsidRDefault="0096639B" w:rsidP="004D03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компьютерный класс.</w:t>
      </w:r>
    </w:p>
    <w:p w:rsidR="0096639B" w:rsidRPr="000F5EAC" w:rsidRDefault="00406E9C" w:rsidP="004D03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музыкаль</w:t>
      </w:r>
      <w:r w:rsidR="0096639B" w:rsidRPr="000F5EAC">
        <w:rPr>
          <w:rFonts w:ascii="Times New Roman" w:hAnsi="Times New Roman" w:cs="Times New Roman"/>
          <w:sz w:val="28"/>
          <w:szCs w:val="28"/>
        </w:rPr>
        <w:t>ный зал и музыкальная гостиная.</w:t>
      </w:r>
    </w:p>
    <w:p w:rsidR="0096639B" w:rsidRPr="000F5EAC" w:rsidRDefault="0096639B" w:rsidP="004D03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физкультурный зал и малый физкультурный зал.</w:t>
      </w:r>
    </w:p>
    <w:p w:rsidR="00724146" w:rsidRPr="000F5EAC" w:rsidRDefault="0096639B" w:rsidP="004D03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 xml:space="preserve">Бассейн </w:t>
      </w:r>
      <w:r w:rsidR="001E1183" w:rsidRPr="000F5EAC">
        <w:rPr>
          <w:rFonts w:ascii="Times New Roman" w:hAnsi="Times New Roman" w:cs="Times New Roman"/>
          <w:sz w:val="28"/>
          <w:szCs w:val="28"/>
        </w:rPr>
        <w:t xml:space="preserve">расположен на первом этаже здания, устроен по </w:t>
      </w:r>
      <w:proofErr w:type="spellStart"/>
      <w:r w:rsidR="001E1183" w:rsidRPr="000F5EAC">
        <w:rPr>
          <w:rFonts w:ascii="Times New Roman" w:hAnsi="Times New Roman" w:cs="Times New Roman"/>
          <w:sz w:val="28"/>
          <w:szCs w:val="28"/>
        </w:rPr>
        <w:t>рециркуляционному</w:t>
      </w:r>
      <w:proofErr w:type="spellEnd"/>
      <w:r w:rsidR="001E1183" w:rsidRPr="000F5EAC">
        <w:rPr>
          <w:rFonts w:ascii="Times New Roman" w:hAnsi="Times New Roman" w:cs="Times New Roman"/>
          <w:sz w:val="28"/>
          <w:szCs w:val="28"/>
        </w:rPr>
        <w:t xml:space="preserve"> принципу</w:t>
      </w:r>
      <w:r w:rsidRPr="000F5EAC">
        <w:rPr>
          <w:rFonts w:ascii="Times New Roman" w:hAnsi="Times New Roman" w:cs="Times New Roman"/>
          <w:sz w:val="28"/>
          <w:szCs w:val="28"/>
        </w:rPr>
        <w:t xml:space="preserve">, площадь чаши бассейна составляет 71,3 </w:t>
      </w:r>
      <w:proofErr w:type="spellStart"/>
      <w:r w:rsidRPr="000F5EA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F5EAC">
        <w:rPr>
          <w:rFonts w:ascii="Times New Roman" w:hAnsi="Times New Roman" w:cs="Times New Roman"/>
          <w:sz w:val="28"/>
          <w:szCs w:val="28"/>
        </w:rPr>
        <w:t>.</w:t>
      </w:r>
      <w:r w:rsidR="001E1183" w:rsidRPr="000F5EAC">
        <w:t xml:space="preserve"> </w:t>
      </w:r>
      <w:r w:rsidR="001E1183" w:rsidRPr="000F5EAC">
        <w:rPr>
          <w:rFonts w:ascii="Times New Roman" w:hAnsi="Times New Roman" w:cs="Times New Roman"/>
          <w:sz w:val="28"/>
          <w:szCs w:val="28"/>
        </w:rPr>
        <w:t>Внутренняя планировка основных помещений бассейна включает в себя:</w:t>
      </w:r>
    </w:p>
    <w:p w:rsidR="001E1183" w:rsidRPr="000F5EAC" w:rsidRDefault="001E1183" w:rsidP="004D032E">
      <w:pPr>
        <w:pStyle w:val="a3"/>
        <w:numPr>
          <w:ilvl w:val="0"/>
          <w:numId w:val="1"/>
        </w:numPr>
        <w:spacing w:line="240" w:lineRule="auto"/>
        <w:ind w:right="5527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 xml:space="preserve">Для девочек: раздевальная с санузлом, </w:t>
      </w:r>
      <w:r w:rsidR="0096639B" w:rsidRPr="000F5EAC">
        <w:rPr>
          <w:rFonts w:ascii="Times New Roman" w:hAnsi="Times New Roman" w:cs="Times New Roman"/>
          <w:sz w:val="28"/>
          <w:szCs w:val="28"/>
        </w:rPr>
        <w:t>3 душевых</w:t>
      </w:r>
      <w:r w:rsidRPr="000F5EAC">
        <w:rPr>
          <w:rFonts w:ascii="Times New Roman" w:hAnsi="Times New Roman" w:cs="Times New Roman"/>
          <w:sz w:val="28"/>
          <w:szCs w:val="28"/>
        </w:rPr>
        <w:t>, ванна для мытья ног.</w:t>
      </w:r>
    </w:p>
    <w:p w:rsidR="00EC6696" w:rsidRPr="000F5EAC" w:rsidRDefault="001E1183" w:rsidP="004D032E">
      <w:pPr>
        <w:pStyle w:val="a3"/>
        <w:numPr>
          <w:ilvl w:val="0"/>
          <w:numId w:val="1"/>
        </w:numPr>
        <w:spacing w:line="240" w:lineRule="auto"/>
        <w:ind w:right="5527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Для мальчиков:</w:t>
      </w:r>
      <w:r w:rsidRPr="000F5EAC">
        <w:t xml:space="preserve"> </w:t>
      </w:r>
      <w:r w:rsidRPr="000F5EAC">
        <w:rPr>
          <w:rFonts w:ascii="Times New Roman" w:hAnsi="Times New Roman" w:cs="Times New Roman"/>
          <w:sz w:val="28"/>
          <w:szCs w:val="28"/>
        </w:rPr>
        <w:t xml:space="preserve">раздевальная с санузлом, </w:t>
      </w:r>
      <w:r w:rsidR="0096639B" w:rsidRPr="000F5EAC">
        <w:rPr>
          <w:rFonts w:ascii="Times New Roman" w:hAnsi="Times New Roman" w:cs="Times New Roman"/>
          <w:sz w:val="28"/>
          <w:szCs w:val="28"/>
        </w:rPr>
        <w:t>3 душевых</w:t>
      </w:r>
      <w:r w:rsidRPr="000F5EAC">
        <w:rPr>
          <w:rFonts w:ascii="Times New Roman" w:hAnsi="Times New Roman" w:cs="Times New Roman"/>
          <w:sz w:val="28"/>
          <w:szCs w:val="28"/>
        </w:rPr>
        <w:t>, ванна для мытья ног.</w:t>
      </w:r>
    </w:p>
    <w:p w:rsidR="0096639B" w:rsidRPr="000F5EAC" w:rsidRDefault="0096639B" w:rsidP="000F5EAC">
      <w:pPr>
        <w:spacing w:line="276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639B" w:rsidRPr="000F5EAC" w:rsidRDefault="0096639B" w:rsidP="000F5EAC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3F12" w:rsidRPr="000F5EAC" w:rsidRDefault="004D032E" w:rsidP="004D032E">
      <w:pPr>
        <w:spacing w:after="0" w:line="240" w:lineRule="auto"/>
        <w:ind w:left="3119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E04CA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1" layoutInCell="1" allowOverlap="1" wp14:anchorId="638CD20D" wp14:editId="2C631C68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315200" cy="10346400"/>
            <wp:effectExtent l="0" t="0" r="0" b="0"/>
            <wp:wrapNone/>
            <wp:docPr id="2" name="Рисунок 2" descr="C:\Users\OlgaVoroba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Voroba\Pictures\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EAC" w:rsidRPr="00E04CA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УСЛОВИЯ В ЗДАНИИ И НА ТЕРРИТОРИИ УЧРЕЖДЕНИЯ ДЛЯ:</w:t>
      </w:r>
    </w:p>
    <w:p w:rsidR="00DC3F12" w:rsidRPr="000F5EAC" w:rsidRDefault="00DC3F12" w:rsidP="004D032E">
      <w:pPr>
        <w:pStyle w:val="a3"/>
        <w:numPr>
          <w:ilvl w:val="0"/>
          <w:numId w:val="2"/>
        </w:numPr>
        <w:spacing w:after="0" w:line="240" w:lineRule="auto"/>
        <w:ind w:left="2835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F5EAC">
        <w:rPr>
          <w:rFonts w:ascii="Times New Roman" w:hAnsi="Times New Roman" w:cs="Times New Roman"/>
          <w:b/>
          <w:i/>
          <w:color w:val="00B050"/>
          <w:sz w:val="28"/>
          <w:szCs w:val="28"/>
        </w:rPr>
        <w:t>Охраны и укрепления здоровья детей</w:t>
      </w:r>
    </w:p>
    <w:p w:rsidR="00DC3F12" w:rsidRPr="000F5EAC" w:rsidRDefault="00DC3F12" w:rsidP="004D032E">
      <w:pPr>
        <w:spacing w:after="0" w:line="240" w:lineRule="auto"/>
        <w:ind w:left="1418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На базе детского сада созданы благоприятные условия для охраны и укрепления здоровья детей. В каждой группе имеют</w:t>
      </w:r>
      <w:r w:rsidR="00EC6696" w:rsidRPr="000F5EAC">
        <w:rPr>
          <w:rFonts w:ascii="Times New Roman" w:hAnsi="Times New Roman" w:cs="Times New Roman"/>
          <w:sz w:val="28"/>
          <w:szCs w:val="28"/>
        </w:rPr>
        <w:t>ся массажные дорожки, коврики.</w:t>
      </w:r>
      <w:r w:rsidRPr="000F5EAC">
        <w:rPr>
          <w:rFonts w:ascii="Times New Roman" w:hAnsi="Times New Roman" w:cs="Times New Roman"/>
          <w:sz w:val="28"/>
          <w:szCs w:val="28"/>
        </w:rPr>
        <w:t xml:space="preserve"> Имеется оборудованный медицинский блок,</w:t>
      </w:r>
      <w:r w:rsidRPr="000F5EAC">
        <w:t xml:space="preserve"> </w:t>
      </w:r>
      <w:r w:rsidRPr="000F5EAC">
        <w:rPr>
          <w:rFonts w:ascii="Times New Roman" w:hAnsi="Times New Roman" w:cs="Times New Roman"/>
          <w:sz w:val="28"/>
          <w:szCs w:val="28"/>
        </w:rPr>
        <w:t>который</w:t>
      </w:r>
      <w:r w:rsidRPr="000F5EAC">
        <w:t xml:space="preserve"> </w:t>
      </w:r>
      <w:r w:rsidRPr="000F5EAC">
        <w:rPr>
          <w:rFonts w:ascii="Times New Roman" w:hAnsi="Times New Roman" w:cs="Times New Roman"/>
          <w:sz w:val="28"/>
          <w:szCs w:val="28"/>
        </w:rPr>
        <w:t>включает в себя</w:t>
      </w:r>
      <w:r w:rsidR="00EC6696" w:rsidRPr="000F5EAC">
        <w:rPr>
          <w:rFonts w:ascii="Times New Roman" w:hAnsi="Times New Roman" w:cs="Times New Roman"/>
          <w:sz w:val="28"/>
          <w:szCs w:val="28"/>
        </w:rPr>
        <w:t>:</w:t>
      </w:r>
      <w:r w:rsidRPr="000F5EAC">
        <w:rPr>
          <w:rFonts w:ascii="Times New Roman" w:hAnsi="Times New Roman" w:cs="Times New Roman"/>
          <w:sz w:val="28"/>
          <w:szCs w:val="28"/>
        </w:rPr>
        <w:t xml:space="preserve"> холл, процедурный кабинет, кабинет врача и медсестры, два изолятора, буфетная, санузел. В холлах и группах детского сада размещены стенды по пропаганде здорового образа жизни.</w:t>
      </w:r>
      <w:r w:rsidR="00EC6696" w:rsidRPr="000F5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F12" w:rsidRPr="000F5EAC" w:rsidRDefault="00BF0673" w:rsidP="004D032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F5EAC">
        <w:rPr>
          <w:rFonts w:ascii="Times New Roman" w:hAnsi="Times New Roman" w:cs="Times New Roman"/>
          <w:b/>
          <w:i/>
          <w:color w:val="00B050"/>
          <w:sz w:val="28"/>
          <w:szCs w:val="28"/>
        </w:rPr>
        <w:t>Физического развития детей</w:t>
      </w:r>
    </w:p>
    <w:p w:rsidR="00656403" w:rsidRPr="000F5EAC" w:rsidRDefault="00BF0673" w:rsidP="004D032E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На базе детского сада созданы благоприятные условия для физического развития детей. В Учреждении имеется</w:t>
      </w:r>
      <w:r w:rsidR="00656403" w:rsidRPr="000F5EAC">
        <w:rPr>
          <w:rFonts w:ascii="Times New Roman" w:hAnsi="Times New Roman" w:cs="Times New Roman"/>
          <w:sz w:val="28"/>
          <w:szCs w:val="28"/>
        </w:rPr>
        <w:t>:</w:t>
      </w:r>
    </w:p>
    <w:p w:rsidR="00656403" w:rsidRPr="000F5EAC" w:rsidRDefault="00656403" w:rsidP="004D03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 xml:space="preserve">Физкультурный зал, оснащенный </w:t>
      </w:r>
      <w:r w:rsidR="00EC6696" w:rsidRPr="000F5EAC">
        <w:rPr>
          <w:rFonts w:ascii="Times New Roman" w:hAnsi="Times New Roman" w:cs="Times New Roman"/>
          <w:sz w:val="28"/>
          <w:szCs w:val="28"/>
        </w:rPr>
        <w:t xml:space="preserve">современным оборудованием: гимнастические стенки, тренажеры, мячи и обручи всех размеров, стойки для </w:t>
      </w:r>
      <w:r w:rsidR="0096639B" w:rsidRPr="000F5EAC">
        <w:rPr>
          <w:rFonts w:ascii="Times New Roman" w:hAnsi="Times New Roman" w:cs="Times New Roman"/>
          <w:sz w:val="28"/>
          <w:szCs w:val="28"/>
        </w:rPr>
        <w:t>прыжков в высоту, для метания в</w:t>
      </w:r>
      <w:r w:rsidR="00EC6696" w:rsidRPr="000F5EAC">
        <w:rPr>
          <w:rFonts w:ascii="Times New Roman" w:hAnsi="Times New Roman" w:cs="Times New Roman"/>
          <w:sz w:val="28"/>
          <w:szCs w:val="28"/>
        </w:rPr>
        <w:t>даль</w:t>
      </w:r>
      <w:r w:rsidRPr="000F5EAC">
        <w:rPr>
          <w:rFonts w:ascii="Times New Roman" w:hAnsi="Times New Roman" w:cs="Times New Roman"/>
          <w:sz w:val="28"/>
          <w:szCs w:val="28"/>
        </w:rPr>
        <w:t>, музыкальным центром, потолочной системой кондиционирования, бактерицидной лампой, кабинетом для инструктора по физической культуре, инвентарной.</w:t>
      </w:r>
    </w:p>
    <w:p w:rsidR="00656403" w:rsidRPr="000F5EAC" w:rsidRDefault="00656403" w:rsidP="004D03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Малый физкультурный зал, оснащенный малым и большим сухим бассейном, мягкой горкой.</w:t>
      </w:r>
    </w:p>
    <w:p w:rsidR="00656403" w:rsidRPr="000F5EAC" w:rsidRDefault="00656403" w:rsidP="004D03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Бассейн укомплектован новым инвентарем для обучения детей плаванию, массажным столом, музыкальным центром, кабинетом инструктора по плаванию, массажного кабинета, кабинета медицинской сестры.</w:t>
      </w:r>
      <w:r w:rsidR="00BF0673" w:rsidRPr="000F5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403" w:rsidRPr="000F5EAC" w:rsidRDefault="00656403" w:rsidP="004D03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Спортивная площадка оснащена спортивным оборудованием, трибунами для зрителей.</w:t>
      </w:r>
    </w:p>
    <w:p w:rsidR="00A021F6" w:rsidRPr="000F5EAC" w:rsidRDefault="00656403" w:rsidP="004D03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Каждая группа оснащена спортивным уголком.</w:t>
      </w:r>
    </w:p>
    <w:p w:rsidR="00724146" w:rsidRPr="000F5EAC" w:rsidRDefault="00A021F6" w:rsidP="004D03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F5EAC">
        <w:rPr>
          <w:rFonts w:ascii="Times New Roman" w:hAnsi="Times New Roman" w:cs="Times New Roman"/>
          <w:b/>
          <w:i/>
          <w:color w:val="00B050"/>
          <w:sz w:val="28"/>
          <w:szCs w:val="28"/>
        </w:rPr>
        <w:t>Развитие экологической культуры детей</w:t>
      </w:r>
    </w:p>
    <w:p w:rsidR="00A021F6" w:rsidRPr="000F5EAC" w:rsidRDefault="0096639B" w:rsidP="004D032E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«</w:t>
      </w:r>
      <w:r w:rsidR="00A021F6" w:rsidRPr="000F5EAC">
        <w:rPr>
          <w:rFonts w:ascii="Times New Roman" w:hAnsi="Times New Roman" w:cs="Times New Roman"/>
          <w:sz w:val="28"/>
          <w:szCs w:val="28"/>
        </w:rPr>
        <w:t>Атриум</w:t>
      </w:r>
      <w:r w:rsidRPr="000F5EAC">
        <w:rPr>
          <w:rFonts w:ascii="Times New Roman" w:hAnsi="Times New Roman" w:cs="Times New Roman"/>
          <w:sz w:val="28"/>
          <w:szCs w:val="28"/>
        </w:rPr>
        <w:t>»</w:t>
      </w:r>
      <w:r w:rsidR="00A021F6" w:rsidRPr="000F5EAC">
        <w:rPr>
          <w:rFonts w:ascii="Times New Roman" w:hAnsi="Times New Roman" w:cs="Times New Roman"/>
          <w:sz w:val="28"/>
          <w:szCs w:val="28"/>
        </w:rPr>
        <w:t xml:space="preserve"> - зимний сад с мягкими удобными диванами, креслами для родителей и детей, аквариум и много различных цветов.</w:t>
      </w:r>
    </w:p>
    <w:p w:rsidR="00A021F6" w:rsidRPr="000F5EAC" w:rsidRDefault="0096639B" w:rsidP="004D032E">
      <w:pPr>
        <w:spacing w:after="0" w:line="240" w:lineRule="auto"/>
        <w:ind w:right="-1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В</w:t>
      </w:r>
      <w:r w:rsidR="00A021F6" w:rsidRPr="000F5EAC">
        <w:rPr>
          <w:rFonts w:ascii="Times New Roman" w:hAnsi="Times New Roman" w:cs="Times New Roman"/>
          <w:sz w:val="28"/>
          <w:szCs w:val="28"/>
        </w:rPr>
        <w:t xml:space="preserve"> группах созданы уголки озеленения (комнатные растения);</w:t>
      </w:r>
      <w:r w:rsidRPr="000F5EAC">
        <w:rPr>
          <w:rFonts w:ascii="Times New Roman" w:hAnsi="Times New Roman" w:cs="Times New Roman"/>
          <w:sz w:val="28"/>
          <w:szCs w:val="28"/>
        </w:rPr>
        <w:t xml:space="preserve"> в наличие наглядные пособия, иллюстративный материал для развития экологической культуры (альбомы, наборы картин, муляжи, дидактические игры и т.п.);</w:t>
      </w:r>
      <w:r w:rsidR="00A021F6" w:rsidRPr="000F5EAC">
        <w:rPr>
          <w:rFonts w:ascii="Times New Roman" w:hAnsi="Times New Roman" w:cs="Times New Roman"/>
          <w:sz w:val="28"/>
          <w:szCs w:val="28"/>
        </w:rPr>
        <w:t xml:space="preserve"> на территории посажены различные виды молодых деревьев и кустарников, газоны и цветники, имеется огород для экологического воспитания воспитанников.</w:t>
      </w:r>
    </w:p>
    <w:p w:rsidR="00A021F6" w:rsidRPr="000F5EAC" w:rsidRDefault="00280DA0" w:rsidP="004D03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F5EAC">
        <w:rPr>
          <w:rFonts w:ascii="Times New Roman" w:hAnsi="Times New Roman" w:cs="Times New Roman"/>
          <w:b/>
          <w:i/>
          <w:color w:val="00B050"/>
          <w:sz w:val="28"/>
          <w:szCs w:val="28"/>
        </w:rPr>
        <w:t>Художественно-эстетического развитие</w:t>
      </w:r>
    </w:p>
    <w:p w:rsidR="00280DA0" w:rsidRPr="000F5EAC" w:rsidRDefault="00280DA0" w:rsidP="004D032E">
      <w:pPr>
        <w:spacing w:after="0" w:line="240" w:lineRule="auto"/>
        <w:ind w:right="5527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В каждой группе имеются уголки изобразительного искусства, в холлах каждого этажа детского сада расположены выставка продуктов детского творчества.</w:t>
      </w:r>
      <w:r w:rsidR="004D032E">
        <w:rPr>
          <w:rFonts w:ascii="Times New Roman" w:hAnsi="Times New Roman" w:cs="Times New Roman"/>
          <w:sz w:val="28"/>
          <w:szCs w:val="28"/>
        </w:rPr>
        <w:br/>
      </w:r>
      <w:r w:rsidR="004D032E">
        <w:rPr>
          <w:rFonts w:ascii="Times New Roman" w:hAnsi="Times New Roman" w:cs="Times New Roman"/>
          <w:sz w:val="28"/>
          <w:szCs w:val="28"/>
        </w:rPr>
        <w:br/>
      </w:r>
      <w:r w:rsidR="004D032E">
        <w:rPr>
          <w:rFonts w:ascii="Times New Roman" w:hAnsi="Times New Roman" w:cs="Times New Roman"/>
          <w:sz w:val="28"/>
          <w:szCs w:val="28"/>
        </w:rPr>
        <w:br/>
      </w:r>
      <w:r w:rsidR="004D032E">
        <w:rPr>
          <w:rFonts w:ascii="Times New Roman" w:hAnsi="Times New Roman" w:cs="Times New Roman"/>
          <w:sz w:val="28"/>
          <w:szCs w:val="28"/>
        </w:rPr>
        <w:br/>
      </w:r>
      <w:r w:rsidR="004D032E">
        <w:rPr>
          <w:rFonts w:ascii="Times New Roman" w:hAnsi="Times New Roman" w:cs="Times New Roman"/>
          <w:sz w:val="28"/>
          <w:szCs w:val="28"/>
        </w:rPr>
        <w:br/>
      </w:r>
      <w:r w:rsidR="004D032E">
        <w:rPr>
          <w:rFonts w:ascii="Times New Roman" w:hAnsi="Times New Roman" w:cs="Times New Roman"/>
          <w:sz w:val="28"/>
          <w:szCs w:val="28"/>
        </w:rPr>
        <w:br/>
      </w:r>
    </w:p>
    <w:p w:rsidR="0090239B" w:rsidRPr="000F5EAC" w:rsidRDefault="0090239B" w:rsidP="004D032E">
      <w:pPr>
        <w:pStyle w:val="a3"/>
        <w:numPr>
          <w:ilvl w:val="0"/>
          <w:numId w:val="2"/>
        </w:numPr>
        <w:spacing w:after="0" w:line="240" w:lineRule="auto"/>
        <w:ind w:left="3544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F5EAC"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Музыкальная деятельность</w:t>
      </w:r>
    </w:p>
    <w:p w:rsidR="000F5EAC" w:rsidRPr="000F5EAC" w:rsidRDefault="0090239B" w:rsidP="004D032E">
      <w:pPr>
        <w:pStyle w:val="a3"/>
        <w:numPr>
          <w:ilvl w:val="0"/>
          <w:numId w:val="5"/>
        </w:num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Музыкальный зал оснащен фортепьяно, музыкальными инструментами, новой мебелью, методическими пособиями, аудио аппаратурой, мультимедийной аппаратурой, потолоч</w:t>
      </w:r>
      <w:r w:rsidR="000F5EAC" w:rsidRPr="000F5EAC">
        <w:rPr>
          <w:rFonts w:ascii="Times New Roman" w:hAnsi="Times New Roman" w:cs="Times New Roman"/>
          <w:sz w:val="28"/>
          <w:szCs w:val="28"/>
        </w:rPr>
        <w:t>ной системой кондиционирования</w:t>
      </w:r>
      <w:r w:rsidRPr="000F5EAC">
        <w:rPr>
          <w:rFonts w:ascii="Times New Roman" w:hAnsi="Times New Roman" w:cs="Times New Roman"/>
          <w:sz w:val="28"/>
          <w:szCs w:val="28"/>
        </w:rPr>
        <w:t>, кабинетом для музыкальных руководителей, костюмерной.</w:t>
      </w:r>
    </w:p>
    <w:p w:rsidR="0090239B" w:rsidRPr="000F5EAC" w:rsidRDefault="004D032E" w:rsidP="004D032E">
      <w:pPr>
        <w:pStyle w:val="a3"/>
        <w:numPr>
          <w:ilvl w:val="0"/>
          <w:numId w:val="5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64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1" layoutInCell="1" allowOverlap="1" wp14:anchorId="2C0FF0A1" wp14:editId="7A8F1844">
            <wp:simplePos x="0" y="0"/>
            <wp:positionH relativeFrom="page">
              <wp:posOffset>122555</wp:posOffset>
            </wp:positionH>
            <wp:positionV relativeFrom="paragraph">
              <wp:posOffset>-1771650</wp:posOffset>
            </wp:positionV>
            <wp:extent cx="7315200" cy="10346400"/>
            <wp:effectExtent l="0" t="0" r="0" b="0"/>
            <wp:wrapNone/>
            <wp:docPr id="3" name="Рисунок 3" descr="C:\Users\OlgaVoroba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Voroba\Pictures\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EAC">
        <w:rPr>
          <w:rFonts w:ascii="Times New Roman" w:hAnsi="Times New Roman" w:cs="Times New Roman"/>
          <w:sz w:val="28"/>
          <w:szCs w:val="28"/>
        </w:rPr>
        <w:t xml:space="preserve"> </w:t>
      </w:r>
      <w:r w:rsidR="0090239B" w:rsidRPr="000F5EAC">
        <w:rPr>
          <w:rFonts w:ascii="Times New Roman" w:hAnsi="Times New Roman" w:cs="Times New Roman"/>
          <w:sz w:val="28"/>
          <w:szCs w:val="28"/>
        </w:rPr>
        <w:t xml:space="preserve">«Музыкальная гостиная» оснащена </w:t>
      </w:r>
      <w:r w:rsidR="000F5EAC" w:rsidRPr="000F5EAC">
        <w:rPr>
          <w:rFonts w:ascii="Times New Roman" w:hAnsi="Times New Roman" w:cs="Times New Roman"/>
          <w:sz w:val="28"/>
          <w:szCs w:val="28"/>
        </w:rPr>
        <w:t xml:space="preserve">электронным </w:t>
      </w:r>
      <w:r w:rsidR="0090239B" w:rsidRPr="000F5EAC">
        <w:rPr>
          <w:rFonts w:ascii="Times New Roman" w:hAnsi="Times New Roman" w:cs="Times New Roman"/>
          <w:sz w:val="28"/>
          <w:szCs w:val="28"/>
        </w:rPr>
        <w:t>синтезатором, музыкальными инструментами, методически</w:t>
      </w:r>
      <w:r w:rsidR="000F5EAC" w:rsidRPr="000F5EAC">
        <w:rPr>
          <w:rFonts w:ascii="Times New Roman" w:hAnsi="Times New Roman" w:cs="Times New Roman"/>
          <w:sz w:val="28"/>
          <w:szCs w:val="28"/>
        </w:rPr>
        <w:t>ми пособиями, аудио аппаратурой</w:t>
      </w:r>
      <w:r w:rsidR="0090239B" w:rsidRPr="000F5EAC">
        <w:rPr>
          <w:rFonts w:ascii="Times New Roman" w:hAnsi="Times New Roman" w:cs="Times New Roman"/>
          <w:sz w:val="28"/>
          <w:szCs w:val="28"/>
        </w:rPr>
        <w:t>.</w:t>
      </w:r>
    </w:p>
    <w:p w:rsidR="006D6C00" w:rsidRPr="000F5EAC" w:rsidRDefault="006D6C00" w:rsidP="004D03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F5EAC">
        <w:rPr>
          <w:rFonts w:ascii="Times New Roman" w:hAnsi="Times New Roman" w:cs="Times New Roman"/>
          <w:b/>
          <w:i/>
          <w:color w:val="00B050"/>
          <w:sz w:val="28"/>
          <w:szCs w:val="28"/>
        </w:rPr>
        <w:t>Игровая деятельность</w:t>
      </w:r>
    </w:p>
    <w:p w:rsidR="006D6C00" w:rsidRPr="000F5EAC" w:rsidRDefault="000F5EAC" w:rsidP="004D032E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В каждой группе</w:t>
      </w:r>
      <w:r w:rsidR="006D6C00" w:rsidRPr="000F5EAC">
        <w:rPr>
          <w:rFonts w:ascii="Times New Roman" w:hAnsi="Times New Roman" w:cs="Times New Roman"/>
          <w:sz w:val="28"/>
          <w:szCs w:val="28"/>
        </w:rPr>
        <w:t xml:space="preserve"> </w:t>
      </w:r>
      <w:r w:rsidRPr="000F5EAC">
        <w:rPr>
          <w:rFonts w:ascii="Times New Roman" w:hAnsi="Times New Roman" w:cs="Times New Roman"/>
          <w:sz w:val="28"/>
          <w:szCs w:val="28"/>
        </w:rPr>
        <w:t>оборудован</w:t>
      </w:r>
      <w:r w:rsidR="006D6C00" w:rsidRPr="000F5EAC">
        <w:rPr>
          <w:rFonts w:ascii="Times New Roman" w:hAnsi="Times New Roman" w:cs="Times New Roman"/>
          <w:sz w:val="28"/>
          <w:szCs w:val="28"/>
        </w:rPr>
        <w:t xml:space="preserve"> </w:t>
      </w:r>
      <w:r w:rsidRPr="000F5EAC">
        <w:rPr>
          <w:rFonts w:ascii="Times New Roman" w:hAnsi="Times New Roman" w:cs="Times New Roman"/>
          <w:sz w:val="28"/>
          <w:szCs w:val="28"/>
        </w:rPr>
        <w:t xml:space="preserve">уголок </w:t>
      </w:r>
      <w:r>
        <w:rPr>
          <w:rFonts w:ascii="Times New Roman" w:hAnsi="Times New Roman" w:cs="Times New Roman"/>
          <w:sz w:val="28"/>
          <w:szCs w:val="28"/>
        </w:rPr>
        <w:t xml:space="preserve">для сюжетно - ролевых, </w:t>
      </w:r>
      <w:r w:rsidR="004D032E">
        <w:rPr>
          <w:rFonts w:ascii="Times New Roman" w:hAnsi="Times New Roman" w:cs="Times New Roman"/>
          <w:sz w:val="28"/>
          <w:szCs w:val="28"/>
        </w:rPr>
        <w:t xml:space="preserve">строительных, </w:t>
      </w:r>
      <w:r w:rsidR="006D6C00" w:rsidRPr="000F5EAC">
        <w:rPr>
          <w:rFonts w:ascii="Times New Roman" w:hAnsi="Times New Roman" w:cs="Times New Roman"/>
          <w:sz w:val="28"/>
          <w:szCs w:val="28"/>
        </w:rPr>
        <w:t>настольных</w:t>
      </w:r>
      <w:bookmarkStart w:id="0" w:name="_GoBack"/>
      <w:bookmarkEnd w:id="0"/>
      <w:r w:rsidR="006D6C00" w:rsidRPr="000F5EAC">
        <w:rPr>
          <w:rFonts w:ascii="Times New Roman" w:hAnsi="Times New Roman" w:cs="Times New Roman"/>
          <w:sz w:val="28"/>
          <w:szCs w:val="28"/>
        </w:rPr>
        <w:t xml:space="preserve"> и подвижных игр.</w:t>
      </w:r>
    </w:p>
    <w:p w:rsidR="006D6C00" w:rsidRPr="000F5EAC" w:rsidRDefault="006D6C00" w:rsidP="004D03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F5EAC">
        <w:rPr>
          <w:rFonts w:ascii="Times New Roman" w:hAnsi="Times New Roman" w:cs="Times New Roman"/>
          <w:b/>
          <w:i/>
          <w:color w:val="00B050"/>
          <w:sz w:val="28"/>
          <w:szCs w:val="28"/>
        </w:rPr>
        <w:t>Театрализованная деятельность детей</w:t>
      </w:r>
    </w:p>
    <w:p w:rsidR="006D6C00" w:rsidRPr="000F5EAC" w:rsidRDefault="006D6C00" w:rsidP="004D032E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 xml:space="preserve">Ширмы, костюмы, </w:t>
      </w:r>
      <w:r w:rsidR="000F5EAC" w:rsidRPr="000F5EAC">
        <w:rPr>
          <w:rFonts w:ascii="Times New Roman" w:hAnsi="Times New Roman" w:cs="Times New Roman"/>
          <w:sz w:val="28"/>
          <w:szCs w:val="28"/>
        </w:rPr>
        <w:t xml:space="preserve">пальчиковый театр, перчаточный театр, </w:t>
      </w:r>
      <w:r w:rsidRPr="000F5EAC">
        <w:rPr>
          <w:rFonts w:ascii="Times New Roman" w:hAnsi="Times New Roman" w:cs="Times New Roman"/>
          <w:sz w:val="28"/>
          <w:szCs w:val="28"/>
        </w:rPr>
        <w:t>уголки для    театрализованной деятельности в группах</w:t>
      </w:r>
      <w:r w:rsidR="0052259F" w:rsidRPr="000F5EAC">
        <w:rPr>
          <w:rFonts w:ascii="Times New Roman" w:hAnsi="Times New Roman" w:cs="Times New Roman"/>
          <w:sz w:val="28"/>
          <w:szCs w:val="28"/>
        </w:rPr>
        <w:t>.</w:t>
      </w:r>
    </w:p>
    <w:p w:rsidR="0052259F" w:rsidRPr="000F5EAC" w:rsidRDefault="0052259F" w:rsidP="004D03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F5EAC">
        <w:rPr>
          <w:rFonts w:ascii="Times New Roman" w:hAnsi="Times New Roman" w:cs="Times New Roman"/>
          <w:b/>
          <w:i/>
          <w:color w:val="00B050"/>
          <w:sz w:val="28"/>
          <w:szCs w:val="28"/>
        </w:rPr>
        <w:t>Развитие у детей элементарных естественнонаучных представлений</w:t>
      </w:r>
    </w:p>
    <w:p w:rsidR="0052259F" w:rsidRPr="000F5EAC" w:rsidRDefault="000F5EAC" w:rsidP="004D032E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F5EAC">
        <w:rPr>
          <w:rFonts w:ascii="Times New Roman" w:hAnsi="Times New Roman" w:cs="Times New Roman"/>
          <w:sz w:val="28"/>
          <w:szCs w:val="28"/>
        </w:rPr>
        <w:t>«</w:t>
      </w:r>
      <w:r w:rsidR="0052259F" w:rsidRPr="000F5EAC">
        <w:rPr>
          <w:rFonts w:ascii="Times New Roman" w:hAnsi="Times New Roman" w:cs="Times New Roman"/>
          <w:sz w:val="28"/>
          <w:szCs w:val="28"/>
        </w:rPr>
        <w:t>Лаборатория маленьких гениев</w:t>
      </w:r>
      <w:r w:rsidRPr="000F5EAC">
        <w:rPr>
          <w:rFonts w:ascii="Times New Roman" w:hAnsi="Times New Roman" w:cs="Times New Roman"/>
          <w:sz w:val="28"/>
          <w:szCs w:val="28"/>
        </w:rPr>
        <w:t>»</w:t>
      </w:r>
      <w:r w:rsidR="0052259F" w:rsidRPr="000F5EAC">
        <w:rPr>
          <w:rFonts w:ascii="Times New Roman" w:hAnsi="Times New Roman" w:cs="Times New Roman"/>
          <w:sz w:val="28"/>
          <w:szCs w:val="28"/>
        </w:rPr>
        <w:t xml:space="preserve"> оснащена различным обор</w:t>
      </w:r>
      <w:r w:rsidRPr="000F5EAC">
        <w:rPr>
          <w:rFonts w:ascii="Times New Roman" w:hAnsi="Times New Roman" w:cs="Times New Roman"/>
          <w:sz w:val="28"/>
          <w:szCs w:val="28"/>
        </w:rPr>
        <w:t>удованием для проведения опытов, м</w:t>
      </w:r>
      <w:r>
        <w:rPr>
          <w:rFonts w:ascii="Times New Roman" w:hAnsi="Times New Roman" w:cs="Times New Roman"/>
          <w:sz w:val="28"/>
          <w:szCs w:val="28"/>
        </w:rPr>
        <w:t xml:space="preserve">атериалами и приборами </w:t>
      </w:r>
      <w:r w:rsidR="0052259F" w:rsidRPr="000F5EAC">
        <w:rPr>
          <w:rFonts w:ascii="Times New Roman" w:hAnsi="Times New Roman" w:cs="Times New Roman"/>
          <w:sz w:val="28"/>
          <w:szCs w:val="28"/>
        </w:rPr>
        <w:t>для детского экспериментирования (глобусы, карты, наборы открыток и иллюстраций, настол</w:t>
      </w:r>
      <w:r w:rsidRPr="000F5EAC">
        <w:rPr>
          <w:rFonts w:ascii="Times New Roman" w:hAnsi="Times New Roman" w:cs="Times New Roman"/>
          <w:sz w:val="28"/>
          <w:szCs w:val="28"/>
        </w:rPr>
        <w:t>ьно-печатные игры, лупы и т.п.).</w:t>
      </w:r>
    </w:p>
    <w:p w:rsidR="0052259F" w:rsidRPr="000F5EAC" w:rsidRDefault="0052259F" w:rsidP="004D03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F5EAC">
        <w:rPr>
          <w:rFonts w:ascii="Times New Roman" w:hAnsi="Times New Roman" w:cs="Times New Roman"/>
          <w:b/>
          <w:i/>
          <w:color w:val="00B050"/>
          <w:sz w:val="28"/>
          <w:szCs w:val="28"/>
        </w:rPr>
        <w:t>Сведения о доступе к информационным телекоммуникационным сетям</w:t>
      </w:r>
    </w:p>
    <w:p w:rsidR="0090239B" w:rsidRPr="000F5EAC" w:rsidRDefault="00A705DB" w:rsidP="004D032E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="0052259F" w:rsidRPr="000F5EAC">
        <w:rPr>
          <w:rFonts w:ascii="Times New Roman" w:hAnsi="Times New Roman" w:cs="Times New Roman"/>
          <w:sz w:val="28"/>
          <w:szCs w:val="28"/>
        </w:rPr>
        <w:t>имеется доступ к сети Интернет. Ресурсы сети интернет используются для взаимодействия с родителями, обмена информацией с коллегами и в иной методической деятельности сотрудников учреждения. Воспитанники образовательного учреждения доступ к сети Интернет не имеют.</w:t>
      </w:r>
    </w:p>
    <w:sectPr w:rsidR="0090239B" w:rsidRPr="000F5EAC" w:rsidSect="004D032E">
      <w:pgSz w:w="11906" w:h="16838" w:code="9"/>
      <w:pgMar w:top="1134" w:right="567" w:bottom="1134" w:left="567" w:header="1134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44C"/>
      </v:shape>
    </w:pict>
  </w:numPicBullet>
  <w:abstractNum w:abstractNumId="0" w15:restartNumberingAfterBreak="0">
    <w:nsid w:val="15FF060D"/>
    <w:multiLevelType w:val="hybridMultilevel"/>
    <w:tmpl w:val="A35C6CBE"/>
    <w:lvl w:ilvl="0" w:tplc="23FCF7B2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704175F"/>
    <w:multiLevelType w:val="hybridMultilevel"/>
    <w:tmpl w:val="B8A62E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612460D"/>
    <w:multiLevelType w:val="hybridMultilevel"/>
    <w:tmpl w:val="255A54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D02E8"/>
    <w:multiLevelType w:val="hybridMultilevel"/>
    <w:tmpl w:val="A13CEEAA"/>
    <w:lvl w:ilvl="0" w:tplc="E3AC04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9A47BC1"/>
    <w:multiLevelType w:val="hybridMultilevel"/>
    <w:tmpl w:val="8A1A88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D55"/>
    <w:rsid w:val="000C3C1A"/>
    <w:rsid w:val="000F5EAC"/>
    <w:rsid w:val="001E1183"/>
    <w:rsid w:val="00274A53"/>
    <w:rsid w:val="00280DA0"/>
    <w:rsid w:val="00406E9C"/>
    <w:rsid w:val="004D032E"/>
    <w:rsid w:val="004D1A3F"/>
    <w:rsid w:val="0052259F"/>
    <w:rsid w:val="005A7445"/>
    <w:rsid w:val="005C2896"/>
    <w:rsid w:val="005F35B1"/>
    <w:rsid w:val="00600E76"/>
    <w:rsid w:val="00656403"/>
    <w:rsid w:val="006D6C00"/>
    <w:rsid w:val="00724146"/>
    <w:rsid w:val="0076471E"/>
    <w:rsid w:val="007B50EF"/>
    <w:rsid w:val="0090239B"/>
    <w:rsid w:val="0096639B"/>
    <w:rsid w:val="00A021F6"/>
    <w:rsid w:val="00A705DB"/>
    <w:rsid w:val="00BF0673"/>
    <w:rsid w:val="00C175A7"/>
    <w:rsid w:val="00DC3F12"/>
    <w:rsid w:val="00E04CAC"/>
    <w:rsid w:val="00E91D55"/>
    <w:rsid w:val="00EC6696"/>
    <w:rsid w:val="00F5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24B5E"/>
  <w15:chartTrackingRefBased/>
  <w15:docId w15:val="{2AF2F9BD-485F-48C0-AC03-06C06822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183"/>
    <w:pPr>
      <w:ind w:left="720"/>
      <w:contextualSpacing/>
    </w:pPr>
  </w:style>
  <w:style w:type="paragraph" w:customStyle="1" w:styleId="Text">
    <w:name w:val="Text"/>
    <w:basedOn w:val="a"/>
    <w:rsid w:val="00274A53"/>
    <w:pPr>
      <w:suppressAutoHyphens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OlgaVoroba</cp:lastModifiedBy>
  <cp:revision>2</cp:revision>
  <dcterms:created xsi:type="dcterms:W3CDTF">2023-04-24T04:59:00Z</dcterms:created>
  <dcterms:modified xsi:type="dcterms:W3CDTF">2023-04-24T04:59:00Z</dcterms:modified>
</cp:coreProperties>
</file>